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werkzeugen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6999517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1862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909736" w:name="ctxt"/>
    <w:bookmarkEnd w:id="8890973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werkzeugen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Informationen zu den werkzeugen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den </w:t>
      </w:r>
      <w:r>
        <w:rPr>
          <w:b/>
          <w:bCs/>
          <w:color w:val="00274C"/>
          <w:sz w:val="20"/>
          <w:szCs w:val="20"/>
          <w:u w:val="none"/>
        </w:rPr>
        <w:t xml:space="preserve">Tab.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13.1 - 13.2 - 13.3</w:t>
      </w:r>
      <w:r>
        <w:rPr>
          <w:color w:val="00274C"/>
          <w:sz w:val="20"/>
          <w:szCs w:val="20"/>
          <w:u w:val="none"/>
        </w:rPr>
        <w:t xml:space="preserve"> sind alle Spezialwerkzeuge aufgeführt, die für die korrekte und gefahrlose Ausführung von Tätigkeiten zum Ein- und Ausbau und zur Regulierung, Einstellung und Reparatur des Motors der Serie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erforderlich und zugelassen sind.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6704182" name="name88696a09f5658cbf6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7176a09f5658cb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Achtung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06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Wenn im Handbuch auf das in den </w:t>
      </w:r>
      <w:r>
        <w:rPr>
          <w:b/>
          <w:bCs/>
          <w:color w:val="00274C"/>
          <w:sz w:val="20"/>
          <w:szCs w:val="20"/>
          <w:u w:val="none"/>
        </w:rPr>
        <w:t xml:space="preserve">Tab.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13.1 - 13.2 - 13.3</w:t>
      </w:r>
      <w:r>
        <w:rPr>
          <w:color w:val="00274C"/>
          <w:sz w:val="20"/>
          <w:szCs w:val="20"/>
          <w:u w:val="none"/>
        </w:rPr>
        <w:t xml:space="preserve"> aufgeführte Werkzeug verwiesen wird, haftet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nicht für eventuelle Motor-, Sach- oder Personenschäden, die durch den Gebrauch von anderem Werkzeug verursacht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 FÜR EIN-UND AUSBAUARBEITEN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27714769" name="name33946a09f56590ea7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27856a09f56590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zur Prüfung des Überstands Kolben - Einspritzdüsen über der Fläche des Zylinderkopfs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87209004" name="name63196a09f56595e60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55006a09f56595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Abzieher für Zahnräder der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39625250" name="name45316a09f5659c1b7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74386a09f5659c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für Sixnicks-Schrauben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9994983" name="name75796a09f5659fdbd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59696a09f5659fd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für Sixnicks-Schrauben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17914139" name="name58326a09f565a3bb1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11476a09f565a3b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Einbau/Ausbau Ventile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68775108" name="name89076a09f565a7d0a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36906a09f565a7d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Einbauwerkzeug Ventilschaftdichtung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50012529" name="name66876a09f565acb3e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32206a09f565acb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zum Einbau/Ausbau der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40849988" name="name27826a09f565b47f7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40886a09f565b4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zum Einsetzen der Dichtung des Verteilergehäuses auf die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70436943" name="name35486a09f565bb115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47536a09f565bb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zum Einbau der Dichtung auf den Kipphebeldeckel (Elektro-Einspritzventilsitz)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94179509" name="name77586a09f565bed89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18446a09f565be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zum Einbau der Dichtung auf den KipphebeldeckeL</w:t>
            </w:r>
          </w:p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(Sitz der Schraube des Kipphebelzapfens - Sitz der Befestigungsschraube des Bügels des Elektro-Einspritzventils)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2998670" name="name76016a09f565c3de3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93456a09f565c3d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Puffer für das Einsetzen der Dichtung der Kurbelwelle auf das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87222955" name="name74506a09f565cb8cc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44396a09f565cb8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Stellschraube Ausgleichswellen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1255923" name="name41706a09f565d1fd5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93916a09f565d1f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Montagezapfen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41974533" name="name43826a09f565d5b6b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75866a09f565d5b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Montagezapfen Ansaugsammelrohr und Ölwanne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97252389" name="name86886a09f565db34b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32246a09f565db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zur Blockierung der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BESUNDERE AUSRÜSTUNG ZUM SCHUTZ DER BAUTEILE IM EINSPRITZKREISLAUF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44331643" name="name86696a09f565e168c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67176a09f565e1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25519442" name="name91106a09f565e53e9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52056a09f565e53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Satz von Verschlüssen für die Öffnungen und Anschlüsse der Komponenten des Hochdruck-Einspritzkreislaufs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SPEZIALWERKZEUG FÜR DIE PRÜFUNG DES MOTORS AUF DER PRÜFBANK - DIAGNOSEVERFAHREN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17094409" name="name84616a09f565eb3d8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72346a09f565eb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Kompletter Bausatz Messgeräte für die Diagnose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55221985" name="name84206a09f565f2d99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43116a09f565f2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Kompletter Bausatz Messgeräte für die Diagnose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9230336" name="name52286a09f5660728e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99446a09f566072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Kompletter Bausatz Messgeräte für die Motorprüfstandlauf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660">
    <w:multiLevelType w:val="hybridMultilevel"/>
    <w:lvl w:ilvl="0" w:tplc="37467738">
      <w:start w:val="1"/>
      <w:numFmt w:val="decimal"/>
      <w:lvlText w:val="%1."/>
      <w:lvlJc w:val="left"/>
      <w:pPr>
        <w:ind w:left="720" w:hanging="360"/>
      </w:pPr>
    </w:lvl>
    <w:lvl w:ilvl="1" w:tplc="37467738" w:tentative="1">
      <w:start w:val="1"/>
      <w:numFmt w:val="lowerLetter"/>
      <w:lvlText w:val="%2."/>
      <w:lvlJc w:val="left"/>
      <w:pPr>
        <w:ind w:left="1440" w:hanging="360"/>
      </w:pPr>
    </w:lvl>
    <w:lvl w:ilvl="2" w:tplc="37467738" w:tentative="1">
      <w:start w:val="1"/>
      <w:numFmt w:val="lowerRoman"/>
      <w:lvlText w:val="%3."/>
      <w:lvlJc w:val="right"/>
      <w:pPr>
        <w:ind w:left="2160" w:hanging="180"/>
      </w:pPr>
    </w:lvl>
    <w:lvl w:ilvl="3" w:tplc="37467738" w:tentative="1">
      <w:start w:val="1"/>
      <w:numFmt w:val="decimal"/>
      <w:lvlText w:val="%4."/>
      <w:lvlJc w:val="left"/>
      <w:pPr>
        <w:ind w:left="2880" w:hanging="360"/>
      </w:pPr>
    </w:lvl>
    <w:lvl w:ilvl="4" w:tplc="37467738" w:tentative="1">
      <w:start w:val="1"/>
      <w:numFmt w:val="lowerLetter"/>
      <w:lvlText w:val="%5."/>
      <w:lvlJc w:val="left"/>
      <w:pPr>
        <w:ind w:left="3600" w:hanging="360"/>
      </w:pPr>
    </w:lvl>
    <w:lvl w:ilvl="5" w:tplc="37467738" w:tentative="1">
      <w:start w:val="1"/>
      <w:numFmt w:val="lowerRoman"/>
      <w:lvlText w:val="%6."/>
      <w:lvlJc w:val="right"/>
      <w:pPr>
        <w:ind w:left="4320" w:hanging="180"/>
      </w:pPr>
    </w:lvl>
    <w:lvl w:ilvl="6" w:tplc="37467738" w:tentative="1">
      <w:start w:val="1"/>
      <w:numFmt w:val="decimal"/>
      <w:lvlText w:val="%7."/>
      <w:lvlJc w:val="left"/>
      <w:pPr>
        <w:ind w:left="5040" w:hanging="360"/>
      </w:pPr>
    </w:lvl>
    <w:lvl w:ilvl="7" w:tplc="37467738" w:tentative="1">
      <w:start w:val="1"/>
      <w:numFmt w:val="lowerLetter"/>
      <w:lvlText w:val="%8."/>
      <w:lvlJc w:val="left"/>
      <w:pPr>
        <w:ind w:left="5760" w:hanging="360"/>
      </w:pPr>
    </w:lvl>
    <w:lvl w:ilvl="8" w:tplc="37467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59">
    <w:multiLevelType w:val="hybridMultilevel"/>
    <w:lvl w:ilvl="0" w:tplc="47604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659">
    <w:abstractNumId w:val="20659"/>
  </w:num>
  <w:num w:numId="20660">
    <w:abstractNumId w:val="20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8784363" Type="http://schemas.openxmlformats.org/officeDocument/2006/relationships/comments" Target="comments.xml"/><Relationship Id="rId256491622" Type="http://schemas.microsoft.com/office/2011/relationships/commentsExtended" Target="commentsExtended.xml"/><Relationship Id="rId71862602" Type="http://schemas.openxmlformats.org/officeDocument/2006/relationships/image" Target="media/imgrId71862602.jpg"/><Relationship Id="rId67176a09f5658cbf4" Type="http://schemas.openxmlformats.org/officeDocument/2006/relationships/image" Target="media/imgrId67176a09f5658cbf4.jpg"/><Relationship Id="rId27856a09f56590ea5" Type="http://schemas.openxmlformats.org/officeDocument/2006/relationships/image" Target="media/imgrId27856a09f56590ea5.jpg"/><Relationship Id="rId55006a09f56595e5e" Type="http://schemas.openxmlformats.org/officeDocument/2006/relationships/image" Target="media/imgrId55006a09f56595e5e.jpg"/><Relationship Id="rId74386a09f5659c1b5" Type="http://schemas.openxmlformats.org/officeDocument/2006/relationships/image" Target="media/imgrId74386a09f5659c1b5.jpg"/><Relationship Id="rId59696a09f5659fdbb" Type="http://schemas.openxmlformats.org/officeDocument/2006/relationships/image" Target="media/imgrId59696a09f5659fdbb.jpg"/><Relationship Id="rId11476a09f565a3baf" Type="http://schemas.openxmlformats.org/officeDocument/2006/relationships/image" Target="media/imgrId11476a09f565a3baf.jpg"/><Relationship Id="rId36906a09f565a7d08" Type="http://schemas.openxmlformats.org/officeDocument/2006/relationships/image" Target="media/imgrId36906a09f565a7d08.jpg"/><Relationship Id="rId32206a09f565acb3c" Type="http://schemas.openxmlformats.org/officeDocument/2006/relationships/image" Target="media/imgrId32206a09f565acb3c.jpg"/><Relationship Id="rId40886a09f565b47f5" Type="http://schemas.openxmlformats.org/officeDocument/2006/relationships/image" Target="media/imgrId40886a09f565b47f5.jpg"/><Relationship Id="rId47536a09f565bb113" Type="http://schemas.openxmlformats.org/officeDocument/2006/relationships/image" Target="media/imgrId47536a09f565bb113.jpg"/><Relationship Id="rId18446a09f565bed87" Type="http://schemas.openxmlformats.org/officeDocument/2006/relationships/image" Target="media/imgrId18446a09f565bed87.jpg"/><Relationship Id="rId93456a09f565c3de1" Type="http://schemas.openxmlformats.org/officeDocument/2006/relationships/image" Target="media/imgrId93456a09f565c3de1.jpg"/><Relationship Id="rId44396a09f565cb8ca" Type="http://schemas.openxmlformats.org/officeDocument/2006/relationships/image" Target="media/imgrId44396a09f565cb8ca.jpg"/><Relationship Id="rId93916a09f565d1fd3" Type="http://schemas.openxmlformats.org/officeDocument/2006/relationships/image" Target="media/imgrId93916a09f565d1fd3.jpg"/><Relationship Id="rId75866a09f565d5b69" Type="http://schemas.openxmlformats.org/officeDocument/2006/relationships/image" Target="media/imgrId75866a09f565d5b69.jpg"/><Relationship Id="rId32246a09f565db349" Type="http://schemas.openxmlformats.org/officeDocument/2006/relationships/image" Target="media/imgrId32246a09f565db349.png"/><Relationship Id="rId67176a09f565e168a" Type="http://schemas.openxmlformats.org/officeDocument/2006/relationships/image" Target="media/imgrId67176a09f565e168a.jpg"/><Relationship Id="rId52056a09f565e53e7" Type="http://schemas.openxmlformats.org/officeDocument/2006/relationships/image" Target="media/imgrId52056a09f565e53e7.jpg"/><Relationship Id="rId72346a09f565eb3d6" Type="http://schemas.openxmlformats.org/officeDocument/2006/relationships/image" Target="media/imgrId72346a09f565eb3d6.png"/><Relationship Id="rId43116a09f565f2d97" Type="http://schemas.openxmlformats.org/officeDocument/2006/relationships/image" Target="media/imgrId43116a09f565f2d97.png"/><Relationship Id="rId99446a09f5660728c" Type="http://schemas.openxmlformats.org/officeDocument/2006/relationships/image" Target="media/imgrId99446a09f5660728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862602" Type="http://schemas.openxmlformats.org/officeDocument/2006/relationships/image" Target="media/imgrId7186260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862602" Type="http://schemas.openxmlformats.org/officeDocument/2006/relationships/image" Target="media/imgrId7186260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862602" Type="http://schemas.openxmlformats.org/officeDocument/2006/relationships/image" Target="media/imgrId7186260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862602" Type="http://schemas.openxmlformats.org/officeDocument/2006/relationships/image" Target="media/imgrId7186260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862602" Type="http://schemas.openxmlformats.org/officeDocument/2006/relationships/image" Target="media/imgrId7186260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862602" Type="http://schemas.openxmlformats.org/officeDocument/2006/relationships/image" Target="media/imgrId7186260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